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C8D" w:rsidRPr="009E3EDF" w:rsidRDefault="00264C8D" w:rsidP="00264C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Фотоконкурс </w:t>
      </w:r>
      <w:r w:rsidRPr="00EF09E3">
        <w:rPr>
          <w:rFonts w:ascii="Times New Roman" w:hAnsi="Times New Roman" w:cs="Times New Roman"/>
          <w:b/>
          <w:sz w:val="28"/>
          <w:szCs w:val="28"/>
        </w:rPr>
        <w:t>«Пойман за чтением»</w:t>
      </w:r>
      <w:r>
        <w:rPr>
          <w:rFonts w:ascii="Times New Roman" w:hAnsi="Times New Roman" w:cs="Times New Roman"/>
          <w:b/>
          <w:sz w:val="28"/>
          <w:szCs w:val="28"/>
        </w:rPr>
        <w:t>, посвященного Году памяти и славы</w:t>
      </w:r>
    </w:p>
    <w:bookmarkEnd w:id="0"/>
    <w:p w:rsidR="00264C8D" w:rsidRPr="00EF09E3" w:rsidRDefault="00264C8D" w:rsidP="00264C8D">
      <w:pPr>
        <w:tabs>
          <w:tab w:val="center" w:pos="4677"/>
        </w:tabs>
        <w:spacing w:after="0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09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проведения конкурса</w:t>
      </w:r>
    </w:p>
    <w:p w:rsidR="00264C8D" w:rsidRPr="002C0148" w:rsidRDefault="00264C8D" w:rsidP="00264C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0148">
        <w:rPr>
          <w:rFonts w:ascii="Times New Roman" w:hAnsi="Times New Roman" w:cs="Times New Roman"/>
          <w:sz w:val="28"/>
          <w:szCs w:val="28"/>
        </w:rPr>
        <w:t>Участники конкурса: читатели-фотолюбители, без ограничений по возрасту, роду деятельности, социального положения, проживающие в Иркутском районе.</w:t>
      </w:r>
    </w:p>
    <w:p w:rsidR="00264C8D" w:rsidRPr="002C0148" w:rsidRDefault="00264C8D" w:rsidP="00264C8D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C0148">
        <w:rPr>
          <w:rFonts w:ascii="Times New Roman" w:hAnsi="Times New Roman" w:cs="Times New Roman"/>
          <w:bCs/>
          <w:sz w:val="28"/>
          <w:szCs w:val="28"/>
        </w:rPr>
        <w:t>Условия проведения конкурса:</w:t>
      </w:r>
      <w:r w:rsidRPr="002C01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4C8D" w:rsidRPr="00272995" w:rsidRDefault="00264C8D" w:rsidP="00264C8D">
      <w:pPr>
        <w:pStyle w:val="a3"/>
        <w:widowControl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1.Тематика фоторабот должна соответствовать номинации:</w:t>
      </w:r>
      <w:r w:rsidRPr="002729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4C8D" w:rsidRDefault="00264C8D" w:rsidP="00264C8D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C4583">
        <w:rPr>
          <w:rFonts w:ascii="Times New Roman" w:hAnsi="Times New Roman" w:cs="Times New Roman"/>
          <w:sz w:val="28"/>
          <w:szCs w:val="28"/>
        </w:rPr>
        <w:t>Этот День Победы!»;</w:t>
      </w:r>
    </w:p>
    <w:p w:rsidR="00264C8D" w:rsidRDefault="00264C8D" w:rsidP="00264C8D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583">
        <w:rPr>
          <w:rFonts w:ascii="Times New Roman" w:hAnsi="Times New Roman" w:cs="Times New Roman"/>
          <w:sz w:val="28"/>
          <w:szCs w:val="28"/>
        </w:rPr>
        <w:t xml:space="preserve"> «Никто не забыт»;</w:t>
      </w:r>
    </w:p>
    <w:p w:rsidR="00264C8D" w:rsidRDefault="00264C8D" w:rsidP="00264C8D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58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Время не властно над памятью</w:t>
      </w:r>
      <w:r w:rsidRPr="00CC4583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264C8D" w:rsidRDefault="00264C8D" w:rsidP="00264C8D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583">
        <w:rPr>
          <w:rFonts w:ascii="Times New Roman" w:hAnsi="Times New Roman" w:cs="Times New Roman"/>
          <w:sz w:val="28"/>
          <w:szCs w:val="28"/>
        </w:rPr>
        <w:t xml:space="preserve"> «Поколение победителей»; </w:t>
      </w:r>
    </w:p>
    <w:p w:rsidR="00264C8D" w:rsidRDefault="00264C8D" w:rsidP="00264C8D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583">
        <w:rPr>
          <w:rFonts w:ascii="Times New Roman" w:hAnsi="Times New Roman" w:cs="Times New Roman"/>
          <w:sz w:val="28"/>
          <w:szCs w:val="28"/>
        </w:rPr>
        <w:t xml:space="preserve"> «Памятники войны»; </w:t>
      </w:r>
    </w:p>
    <w:p w:rsidR="00264C8D" w:rsidRDefault="00264C8D" w:rsidP="00264C8D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583">
        <w:rPr>
          <w:rFonts w:ascii="Times New Roman" w:hAnsi="Times New Roman" w:cs="Times New Roman"/>
          <w:sz w:val="28"/>
          <w:szCs w:val="28"/>
        </w:rPr>
        <w:t xml:space="preserve"> «Война и современность». </w:t>
      </w:r>
    </w:p>
    <w:p w:rsidR="00264C8D" w:rsidRPr="00CC4583" w:rsidRDefault="00264C8D" w:rsidP="00264C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583">
        <w:rPr>
          <w:rFonts w:ascii="Times New Roman" w:hAnsi="Times New Roman" w:cs="Times New Roman"/>
          <w:sz w:val="28"/>
          <w:szCs w:val="28"/>
        </w:rPr>
        <w:t xml:space="preserve">2.От каждого участника </w:t>
      </w:r>
      <w:proofErr w:type="gramStart"/>
      <w:r w:rsidRPr="00CC4583">
        <w:rPr>
          <w:rFonts w:ascii="Times New Roman" w:hAnsi="Times New Roman" w:cs="Times New Roman"/>
          <w:sz w:val="28"/>
          <w:szCs w:val="28"/>
        </w:rPr>
        <w:t>принимается не более одной работы</w:t>
      </w:r>
      <w:proofErr w:type="gramEnd"/>
      <w:r w:rsidRPr="00CC4583">
        <w:rPr>
          <w:rFonts w:ascii="Times New Roman" w:hAnsi="Times New Roman" w:cs="Times New Roman"/>
          <w:sz w:val="28"/>
          <w:szCs w:val="28"/>
        </w:rPr>
        <w:t>, по каждой теме. Фотоснимки предоставляются в печатном и электронном виде.  Размер снимка должен быть не менее 13 x 18 см. Качество снимков чёткое, яркое.</w:t>
      </w:r>
    </w:p>
    <w:p w:rsidR="00264C8D" w:rsidRPr="000F05D4" w:rsidRDefault="00264C8D" w:rsidP="00264C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3.  </w:t>
      </w:r>
      <w:r w:rsidRPr="005945B5">
        <w:rPr>
          <w:rFonts w:ascii="Times New Roman" w:hAnsi="Times New Roman" w:cs="Times New Roman"/>
          <w:sz w:val="28"/>
          <w:szCs w:val="28"/>
        </w:rPr>
        <w:t>На фотоконкурс могут быть представлены работы разнообразных жанров фотоискусства: портрет, пейзаж, репортаж, коллаж, фотоочерк, фотоэтюд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4C8D" w:rsidRPr="000F05D4" w:rsidRDefault="00264C8D" w:rsidP="00264C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>4. Участникам Конкурса необходимо дать название своей творческой работе.</w:t>
      </w:r>
    </w:p>
    <w:p w:rsidR="00264C8D" w:rsidRPr="000F05D4" w:rsidRDefault="00264C8D" w:rsidP="00264C8D">
      <w:pPr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>5. Каждая работа должна сопровождаться заполненной заявкой. Контактная информация Участника, указанная в заявке, используется Организатором исключительно для определения победителей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4C8D" w:rsidRPr="000F05D4" w:rsidRDefault="00264C8D" w:rsidP="00264C8D">
      <w:pPr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6. Фотографии, присланные на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F05D4">
        <w:rPr>
          <w:rFonts w:ascii="Times New Roman" w:hAnsi="Times New Roman" w:cs="Times New Roman"/>
          <w:sz w:val="28"/>
          <w:szCs w:val="28"/>
        </w:rPr>
        <w:t>онкурс, могут быть отклонены от участия в конкурсе в следующих случаях:</w:t>
      </w:r>
    </w:p>
    <w:p w:rsidR="00264C8D" w:rsidRPr="000F05D4" w:rsidRDefault="00264C8D" w:rsidP="00264C8D">
      <w:pPr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фотографии не соответствуют тематике конкурса; </w:t>
      </w:r>
    </w:p>
    <w:p w:rsidR="00264C8D" w:rsidRPr="000F05D4" w:rsidRDefault="00264C8D" w:rsidP="00264C8D">
      <w:pPr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>работа заподозрена в плагиате;</w:t>
      </w:r>
    </w:p>
    <w:p w:rsidR="00264C8D" w:rsidRPr="000F05D4" w:rsidRDefault="00264C8D" w:rsidP="00264C8D">
      <w:pPr>
        <w:widowControl w:val="0"/>
        <w:autoSpaceDE w:val="0"/>
        <w:autoSpaceDN w:val="0"/>
        <w:adjustRightInd w:val="0"/>
        <w:spacing w:after="0" w:line="240" w:lineRule="auto"/>
        <w:ind w:left="56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F05D4">
        <w:rPr>
          <w:rFonts w:ascii="Times New Roman" w:hAnsi="Times New Roman" w:cs="Times New Roman"/>
          <w:sz w:val="28"/>
          <w:szCs w:val="28"/>
        </w:rPr>
        <w:t xml:space="preserve">  -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F05D4">
        <w:rPr>
          <w:rFonts w:ascii="Times New Roman" w:hAnsi="Times New Roman" w:cs="Times New Roman"/>
          <w:sz w:val="28"/>
          <w:szCs w:val="28"/>
        </w:rPr>
        <w:t>низкое художественное или техническое качество фотографий.</w:t>
      </w:r>
      <w:r w:rsidRPr="005201AF">
        <w:t xml:space="preserve"> </w:t>
      </w:r>
      <w:r w:rsidRPr="005201AF">
        <w:rPr>
          <w:rFonts w:ascii="Times New Roman" w:hAnsi="Times New Roman" w:cs="Times New Roman"/>
          <w:sz w:val="28"/>
          <w:szCs w:val="28"/>
        </w:rPr>
        <w:t>На конкурс не принимаются работы, содержащие элементы насилия, расовой,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01AF">
        <w:rPr>
          <w:rFonts w:ascii="Times New Roman" w:hAnsi="Times New Roman" w:cs="Times New Roman"/>
          <w:sz w:val="28"/>
          <w:szCs w:val="28"/>
        </w:rPr>
        <w:t>национальной или религиозной нетерпимости.</w:t>
      </w:r>
    </w:p>
    <w:p w:rsidR="00264C8D" w:rsidRPr="000F05D4" w:rsidRDefault="00264C8D" w:rsidP="00264C8D">
      <w:pPr>
        <w:widowControl w:val="0"/>
        <w:tabs>
          <w:tab w:val="num" w:pos="840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7.Для единообразного сравнения конкурсных работ выбраны следующие критерии: </w:t>
      </w:r>
    </w:p>
    <w:p w:rsidR="00264C8D" w:rsidRPr="000F05D4" w:rsidRDefault="00264C8D" w:rsidP="00264C8D">
      <w:pPr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соответствие теме конкурса; </w:t>
      </w:r>
    </w:p>
    <w:p w:rsidR="00264C8D" w:rsidRPr="000F05D4" w:rsidRDefault="00264C8D" w:rsidP="00264C8D">
      <w:pPr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оригинальность идеи и содержание работы; </w:t>
      </w:r>
    </w:p>
    <w:p w:rsidR="00264C8D" w:rsidRPr="000F05D4" w:rsidRDefault="00264C8D" w:rsidP="00264C8D">
      <w:pPr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художественный уровень произведения; </w:t>
      </w:r>
    </w:p>
    <w:p w:rsidR="00264C8D" w:rsidRDefault="00264C8D" w:rsidP="00264C8D">
      <w:pPr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05D4">
        <w:rPr>
          <w:rFonts w:ascii="Times New Roman" w:hAnsi="Times New Roman" w:cs="Times New Roman"/>
          <w:sz w:val="28"/>
          <w:szCs w:val="28"/>
        </w:rPr>
        <w:t xml:space="preserve">техника и качество исполнения; </w:t>
      </w:r>
    </w:p>
    <w:p w:rsidR="00264C8D" w:rsidRPr="003A59D6" w:rsidRDefault="00264C8D" w:rsidP="00264C8D">
      <w:pPr>
        <w:pStyle w:val="a3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59D6">
        <w:rPr>
          <w:rFonts w:ascii="Times New Roman" w:hAnsi="Times New Roman" w:cs="Times New Roman"/>
          <w:sz w:val="28"/>
          <w:szCs w:val="28"/>
        </w:rPr>
        <w:t xml:space="preserve">Из работ участников конкурса создается фотобанк читателей Иркутского района. Организаторы вправе использовать присланные на конкурс фотографии в </w:t>
      </w:r>
      <w:proofErr w:type="spellStart"/>
      <w:r w:rsidRPr="003A59D6">
        <w:rPr>
          <w:rFonts w:ascii="Times New Roman" w:hAnsi="Times New Roman" w:cs="Times New Roman"/>
          <w:sz w:val="28"/>
          <w:szCs w:val="28"/>
        </w:rPr>
        <w:t>видеопрезентациях</w:t>
      </w:r>
      <w:proofErr w:type="spellEnd"/>
      <w:r w:rsidRPr="003A59D6">
        <w:rPr>
          <w:rFonts w:ascii="Times New Roman" w:hAnsi="Times New Roman" w:cs="Times New Roman"/>
          <w:sz w:val="28"/>
          <w:szCs w:val="28"/>
        </w:rPr>
        <w:t>, буклетах, сборниках МКУК МРБ ИРМО, воспроизводить фотографии, публиковать фотографии в СМИ (на некоммерческой основе) с указанием ФИО автора.</w:t>
      </w:r>
    </w:p>
    <w:p w:rsidR="00264C8D" w:rsidRPr="003A59D6" w:rsidRDefault="00264C8D" w:rsidP="00264C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Выслать работы можно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Viber</w:t>
      </w:r>
      <w:proofErr w:type="spellEnd"/>
      <w:r w:rsidRPr="009E3ED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89246391375 Куликова Алёна Александровна,  </w:t>
      </w:r>
      <w:r w:rsidRPr="009E3EDF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 15</w:t>
      </w:r>
      <w:r w:rsidRPr="009E3EDF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апреля 2020 года.</w:t>
      </w:r>
    </w:p>
    <w:p w:rsidR="00432BB6" w:rsidRDefault="00432BB6"/>
    <w:sectPr w:rsidR="00432BB6" w:rsidSect="007B0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7FF5"/>
    <w:multiLevelType w:val="hybridMultilevel"/>
    <w:tmpl w:val="00004E45"/>
    <w:lvl w:ilvl="0" w:tplc="0000323B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213">
      <w:start w:val="5"/>
      <w:numFmt w:val="decimal"/>
      <w:lvlText w:val="6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CAD79B8"/>
    <w:multiLevelType w:val="hybridMultilevel"/>
    <w:tmpl w:val="C74A0A2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F8C2FF1"/>
    <w:multiLevelType w:val="hybridMultilevel"/>
    <w:tmpl w:val="DF6CE08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C8D"/>
    <w:rsid w:val="00264C8D"/>
    <w:rsid w:val="0043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C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C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</cp:revision>
  <dcterms:created xsi:type="dcterms:W3CDTF">2020-04-09T04:42:00Z</dcterms:created>
  <dcterms:modified xsi:type="dcterms:W3CDTF">2020-04-09T04:43:00Z</dcterms:modified>
</cp:coreProperties>
</file>